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2A" w:rsidRDefault="00764B2A" w:rsidP="00764B2A">
      <w:pPr>
        <w:pStyle w:val="NormalWeb"/>
      </w:pPr>
      <w:bookmarkStart w:id="0" w:name="_GoBack"/>
      <w:bookmarkEnd w:id="0"/>
      <w:r>
        <w:t xml:space="preserve">Due to our location our children are education via Distance Education (it is our only option) we have several phone lines and computers that are all used simultaneously. We do not have mobile range. I think the satellite will become congested and our </w:t>
      </w:r>
      <w:proofErr w:type="spellStart"/>
      <w:r>
        <w:t>childrens</w:t>
      </w:r>
      <w:proofErr w:type="spellEnd"/>
      <w:r>
        <w:t xml:space="preserve"> education will not be sufficient. People in the bush deserve the same services as everyone else.</w:t>
      </w:r>
    </w:p>
    <w:p w:rsidR="004B4545" w:rsidRDefault="004B4545"/>
    <w:sectPr w:rsidR="004B4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B2A"/>
    <w:rsid w:val="0010534E"/>
    <w:rsid w:val="004B4545"/>
    <w:rsid w:val="00764B2A"/>
    <w:rsid w:val="009E43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B2A"/>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4B2A"/>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29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PCDOC-1117832070-126</_dlc_DocId>
    <_dlc_DocIdUrl xmlns="3f4bcce7-ac1a-4c9d-aa3e-7e77695652db">
      <Url>https://inet.pc.gov.au/pmo/inq/tele/_layouts/15/DocIdRedir.aspx?ID=PCDOC-1117832070-126</Url>
      <Description>PCDOC-1117832070-126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7F1A46-B6FC-43EA-A3F1-53FB21928654}">
  <ds:schemaRefs>
    <ds:schemaRef ds:uri="http://schemas.microsoft.com/office/2006/metadata/customXsn"/>
  </ds:schemaRefs>
</ds:datastoreItem>
</file>

<file path=customXml/itemProps2.xml><?xml version="1.0" encoding="utf-8"?>
<ds:datastoreItem xmlns:ds="http://schemas.openxmlformats.org/officeDocument/2006/customXml" ds:itemID="{5853BAD8-ED94-428F-9ACE-F03017EAC298}">
  <ds:schemaRefs>
    <ds:schemaRef ds:uri="Microsoft.SharePoint.Taxonomy.ContentTypeSync"/>
  </ds:schemaRefs>
</ds:datastoreItem>
</file>

<file path=customXml/itemProps3.xml><?xml version="1.0" encoding="utf-8"?>
<ds:datastoreItem xmlns:ds="http://schemas.openxmlformats.org/officeDocument/2006/customXml" ds:itemID="{03398016-1175-4454-AB0A-608BCA9C5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CD83EB-5622-441A-BB6E-B91CDC2FA1BA}">
  <ds:schemaRefs>
    <ds:schemaRef ds:uri="http://schemas.microsoft.com/office/2006/metadata/properties"/>
    <ds:schemaRef ds:uri="http://schemas.openxmlformats.org/package/2006/metadata/core-properties"/>
    <ds:schemaRef ds:uri="http://schemas.microsoft.com/sharepoint/v3"/>
    <ds:schemaRef ds:uri="http://schemas.microsoft.com/office/2006/documentManagement/types"/>
    <ds:schemaRef ds:uri="http://purl.org/dc/terms/"/>
    <ds:schemaRef ds:uri="3f4bcce7-ac1a-4c9d-aa3e-7e77695652db"/>
    <ds:schemaRef ds:uri="http://purl.org/dc/elements/1.1/"/>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DE031408-F49B-457C-A0B8-8C675A44547D}">
  <ds:schemaRefs>
    <ds:schemaRef ds:uri="http://schemas.microsoft.com/sharepoint/v3/contenttype/forms"/>
  </ds:schemaRefs>
</ds:datastoreItem>
</file>

<file path=customXml/itemProps6.xml><?xml version="1.0" encoding="utf-8"?>
<ds:datastoreItem xmlns:ds="http://schemas.openxmlformats.org/officeDocument/2006/customXml" ds:itemID="{C162076F-9408-47FC-BCB0-04BD14B420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DR94 - Kate Bradshaw - Telecommunications Universal Service Obligation - Public inquiry</vt:lpstr>
    </vt:vector>
  </TitlesOfParts>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DR94 - Kate Bradshaw - Telecommunications Universal Service Obligation - Public inquiry</dc:title>
  <dc:subject/>
  <dc:creator>Kate Bradshaw</dc:creator>
  <cp:keywords/>
  <dc:description/>
  <cp:lastModifiedBy>Pimperl, Mark</cp:lastModifiedBy>
  <cp:revision>3</cp:revision>
  <dcterms:created xsi:type="dcterms:W3CDTF">2017-01-20T00:53:00Z</dcterms:created>
  <dcterms:modified xsi:type="dcterms:W3CDTF">2017-01-26T23:01:00Z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e49f9fde-9234-4a68-ae30-a3ae5bf3b409</vt:lpwstr>
  </property>
  <property fmtid="{D5CDD505-2E9C-101B-9397-08002B2CF9AE}" pid="4" name="Record Tag">
    <vt:lpwstr>4487;#Submissions - Stage 2|df6c8b62-a0f6-48ca-9bad-05bd9d9348d3</vt:lpwstr>
  </property>
  <property fmtid="{D5CDD505-2E9C-101B-9397-08002B2CF9AE}" pid="5" name="TaxKeyword">
    <vt:lpwstr/>
  </property>
</Properties>
</file>